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A0331" w14:textId="77777777" w:rsidR="009F6C38" w:rsidRPr="00FE4C95" w:rsidRDefault="009F6C38" w:rsidP="00FE4C95">
      <w:pPr>
        <w:pStyle w:val="a5"/>
        <w:jc w:val="center"/>
        <w:rPr>
          <w:rFonts w:asciiTheme="majorEastAsia" w:eastAsiaTheme="majorEastAsia" w:hAnsiTheme="majorEastAsia"/>
        </w:rPr>
      </w:pPr>
      <w:r w:rsidRPr="00FE4C95">
        <w:rPr>
          <w:rFonts w:asciiTheme="majorEastAsia" w:eastAsiaTheme="majorEastAsia" w:hAnsiTheme="majorEastAsia" w:hint="eastAsia"/>
        </w:rPr>
        <w:t>「プレゼンテーションの指導のポイント」研修会実施報告</w:t>
      </w:r>
    </w:p>
    <w:p w14:paraId="6FA95AC5" w14:textId="77777777" w:rsidR="009F6C38" w:rsidRPr="00FE4C95" w:rsidRDefault="009F6C38" w:rsidP="00FE4C95">
      <w:pPr>
        <w:pStyle w:val="a5"/>
        <w:ind w:leftChars="3307" w:left="7937"/>
        <w:rPr>
          <w:rFonts w:asciiTheme="majorEastAsia" w:eastAsiaTheme="majorEastAsia" w:hAnsiTheme="majorEastAsia"/>
        </w:rPr>
      </w:pPr>
      <w:r w:rsidRPr="00FE4C95">
        <w:rPr>
          <w:rFonts w:asciiTheme="majorEastAsia" w:eastAsiaTheme="majorEastAsia" w:hAnsiTheme="majorEastAsia" w:hint="eastAsia"/>
        </w:rPr>
        <w:t>稲葉　弘和</w:t>
      </w:r>
    </w:p>
    <w:p w14:paraId="214BC32F" w14:textId="2FB7F1F3" w:rsidR="00675B47" w:rsidRDefault="006E7825" w:rsidP="009F6C38">
      <w:pPr>
        <w:pStyle w:val="a5"/>
      </w:pPr>
      <w:r>
        <w:rPr>
          <w:rFonts w:asciiTheme="majorEastAsia" w:eastAsiaTheme="majorEastAsia" w:hAnsiTheme="majorEastAsia" w:hint="eastAsia"/>
        </w:rPr>
        <w:t>研修</w:t>
      </w:r>
      <w:r w:rsidR="00675B47">
        <w:rPr>
          <w:rFonts w:asciiTheme="majorEastAsia" w:eastAsiaTheme="majorEastAsia" w:hAnsiTheme="majorEastAsia" w:hint="eastAsia"/>
        </w:rPr>
        <w:t xml:space="preserve">テーマ　</w:t>
      </w:r>
      <w:r w:rsidR="00675B47">
        <w:rPr>
          <w:rFonts w:hint="eastAsia"/>
        </w:rPr>
        <w:t>「</w:t>
      </w:r>
      <w:r w:rsidR="00675B47" w:rsidRPr="00082F4E">
        <w:rPr>
          <w:rFonts w:hint="eastAsia"/>
        </w:rPr>
        <w:t>プレゼンテーションの指導のポイント</w:t>
      </w:r>
      <w:r w:rsidR="00675B47">
        <w:rPr>
          <w:rFonts w:hint="eastAsia"/>
        </w:rPr>
        <w:t>」</w:t>
      </w:r>
    </w:p>
    <w:p w14:paraId="728B97DF" w14:textId="64967E3F" w:rsidR="009F6C38" w:rsidRPr="006E7825" w:rsidRDefault="001F7439" w:rsidP="009F6C38">
      <w:pPr>
        <w:pStyle w:val="a5"/>
        <w:rPr>
          <w:rFonts w:asciiTheme="majorEastAsia" w:eastAsiaTheme="majorEastAsia" w:hAnsiTheme="majorEastAsia"/>
        </w:rPr>
      </w:pPr>
      <w:r>
        <w:rPr>
          <w:rFonts w:asciiTheme="majorEastAsia" w:eastAsiaTheme="majorEastAsia" w:hAnsiTheme="majorEastAsia" w:hint="eastAsia"/>
        </w:rPr>
        <w:t>研修会名　京都市立小学校◯◯</w:t>
      </w:r>
      <w:r w:rsidR="009F6C38" w:rsidRPr="006E7825">
        <w:rPr>
          <w:rFonts w:asciiTheme="majorEastAsia" w:eastAsiaTheme="majorEastAsia" w:hAnsiTheme="majorEastAsia" w:hint="eastAsia"/>
        </w:rPr>
        <w:t>支部情報教育主任研修会</w:t>
      </w:r>
    </w:p>
    <w:p w14:paraId="704E2FE2" w14:textId="77777777" w:rsidR="009F6C38" w:rsidRPr="006E7825" w:rsidRDefault="009F6C38" w:rsidP="009F6C38">
      <w:pPr>
        <w:pStyle w:val="a5"/>
        <w:rPr>
          <w:rFonts w:asciiTheme="majorEastAsia" w:eastAsiaTheme="majorEastAsia" w:hAnsiTheme="majorEastAsia"/>
        </w:rPr>
      </w:pPr>
      <w:r w:rsidRPr="006E7825">
        <w:rPr>
          <w:rFonts w:asciiTheme="majorEastAsia" w:eastAsiaTheme="majorEastAsia" w:hAnsiTheme="majorEastAsia" w:hint="eastAsia"/>
        </w:rPr>
        <w:t>研修日時　平成27年10月6日（火）15:20〜17:00</w:t>
      </w:r>
    </w:p>
    <w:p w14:paraId="028FE445" w14:textId="39FC99F4" w:rsidR="009F6C38" w:rsidRDefault="009F6C38" w:rsidP="009F6C38">
      <w:pPr>
        <w:rPr>
          <w:rFonts w:asciiTheme="majorEastAsia" w:eastAsiaTheme="majorEastAsia" w:hAnsiTheme="majorEastAsia"/>
        </w:rPr>
      </w:pPr>
      <w:r w:rsidRPr="006E7825">
        <w:rPr>
          <w:rFonts w:asciiTheme="majorEastAsia" w:eastAsiaTheme="majorEastAsia" w:hAnsiTheme="majorEastAsia" w:hint="eastAsia"/>
        </w:rPr>
        <w:t xml:space="preserve">会　場　　</w:t>
      </w:r>
      <w:r w:rsidR="001F7439">
        <w:rPr>
          <w:rFonts w:asciiTheme="majorEastAsia" w:eastAsiaTheme="majorEastAsia" w:hAnsiTheme="majorEastAsia" w:hint="eastAsia"/>
        </w:rPr>
        <w:t>京都市立</w:t>
      </w:r>
      <w:r w:rsidR="006E7825">
        <w:rPr>
          <w:rFonts w:asciiTheme="majorEastAsia" w:eastAsiaTheme="majorEastAsia" w:hAnsiTheme="majorEastAsia" w:hint="eastAsia"/>
        </w:rPr>
        <w:t>小学校コンピュータ教室</w:t>
      </w:r>
    </w:p>
    <w:p w14:paraId="39588004" w14:textId="50EC3663" w:rsidR="00675B47" w:rsidRDefault="006E7825" w:rsidP="009F6C38">
      <w:pPr>
        <w:rPr>
          <w:rFonts w:asciiTheme="majorEastAsia" w:eastAsiaTheme="majorEastAsia" w:hAnsiTheme="majorEastAsia"/>
        </w:rPr>
      </w:pPr>
      <w:r>
        <w:rPr>
          <w:rFonts w:asciiTheme="majorEastAsia" w:eastAsiaTheme="majorEastAsia" w:hAnsiTheme="majorEastAsia" w:hint="eastAsia"/>
        </w:rPr>
        <w:t>受講者　　10名</w:t>
      </w:r>
    </w:p>
    <w:p w14:paraId="1333DFBD" w14:textId="77777777" w:rsidR="00675B47" w:rsidRDefault="00675B47" w:rsidP="00A543AD">
      <w:pPr>
        <w:rPr>
          <w:rFonts w:asciiTheme="majorEastAsia" w:eastAsiaTheme="majorEastAsia" w:hAnsiTheme="majorEastAsia"/>
        </w:rPr>
      </w:pPr>
      <w:r>
        <w:rPr>
          <w:rFonts w:asciiTheme="majorEastAsia" w:eastAsiaTheme="majorEastAsia" w:hAnsiTheme="majorEastAsia" w:hint="eastAsia"/>
        </w:rPr>
        <w:t>研修内容</w:t>
      </w:r>
    </w:p>
    <w:p w14:paraId="481B17AC" w14:textId="5A8F0C0C" w:rsidR="006E7825" w:rsidRPr="001F7439" w:rsidRDefault="00675B47" w:rsidP="00FE4C95">
      <w:pPr>
        <w:pStyle w:val="a7"/>
        <w:numPr>
          <w:ilvl w:val="0"/>
          <w:numId w:val="7"/>
        </w:numPr>
        <w:ind w:leftChars="0" w:left="709" w:hanging="578"/>
        <w:rPr>
          <w:rFonts w:ascii="ＭＳ Ｐゴシック" w:eastAsia="ＭＳ Ｐゴシック" w:hAnsi="ＭＳ Ｐゴシック"/>
          <w:color w:val="000000"/>
          <w:sz w:val="22"/>
        </w:rPr>
      </w:pPr>
      <w:r w:rsidRPr="001F7439">
        <w:rPr>
          <w:rFonts w:ascii="ＭＳ Ｐゴシック" w:eastAsia="ＭＳ Ｐゴシック" w:hAnsi="ＭＳ Ｐゴシック" w:hint="eastAsia"/>
          <w:color w:val="000000"/>
          <w:sz w:val="22"/>
        </w:rPr>
        <w:t>教育の情報化（講義）</w:t>
      </w:r>
    </w:p>
    <w:p w14:paraId="5267FC4C" w14:textId="18D30C5A" w:rsidR="00675B47" w:rsidRPr="001F7439" w:rsidRDefault="00675B47" w:rsidP="00FE4C95">
      <w:pPr>
        <w:pStyle w:val="a7"/>
        <w:numPr>
          <w:ilvl w:val="0"/>
          <w:numId w:val="7"/>
        </w:numPr>
        <w:ind w:leftChars="0" w:left="709" w:hanging="578"/>
        <w:rPr>
          <w:rFonts w:ascii="ＭＳ Ｐゴシック" w:eastAsia="ＭＳ Ｐゴシック" w:hAnsi="ＭＳ Ｐゴシック"/>
          <w:color w:val="000000"/>
          <w:sz w:val="22"/>
        </w:rPr>
      </w:pPr>
      <w:r w:rsidRPr="001F7439">
        <w:rPr>
          <w:rFonts w:ascii="ＭＳ Ｐゴシック" w:eastAsia="ＭＳ Ｐゴシック" w:hAnsi="ＭＳ Ｐゴシック" w:hint="eastAsia"/>
          <w:color w:val="000000"/>
          <w:sz w:val="22"/>
        </w:rPr>
        <w:t>学習指導要領における教育の情報化（講義）</w:t>
      </w:r>
    </w:p>
    <w:p w14:paraId="7A46CF24" w14:textId="1E7DC90F" w:rsidR="00675B47" w:rsidRPr="001F7439" w:rsidRDefault="00675B47" w:rsidP="00FE4C95">
      <w:pPr>
        <w:pStyle w:val="a7"/>
        <w:numPr>
          <w:ilvl w:val="0"/>
          <w:numId w:val="7"/>
        </w:numPr>
        <w:ind w:leftChars="0" w:left="709" w:hanging="578"/>
        <w:rPr>
          <w:rFonts w:ascii="ＭＳ Ｐゴシック" w:eastAsia="ＭＳ Ｐゴシック" w:hAnsi="ＭＳ Ｐゴシック"/>
          <w:color w:val="000000"/>
          <w:sz w:val="22"/>
        </w:rPr>
      </w:pPr>
      <w:r w:rsidRPr="001F7439">
        <w:rPr>
          <w:rFonts w:ascii="ＭＳ Ｐゴシック" w:eastAsia="ＭＳ Ｐゴシック" w:hAnsi="ＭＳ Ｐゴシック" w:hint="eastAsia"/>
          <w:color w:val="000000"/>
          <w:sz w:val="22"/>
        </w:rPr>
        <w:t>情報教育について（講義）</w:t>
      </w:r>
    </w:p>
    <w:p w14:paraId="47C92A02" w14:textId="3BDEE998" w:rsidR="00A543AD" w:rsidRPr="001F7439" w:rsidRDefault="00A543AD" w:rsidP="00FE4C95">
      <w:pPr>
        <w:pStyle w:val="a7"/>
        <w:numPr>
          <w:ilvl w:val="0"/>
          <w:numId w:val="7"/>
        </w:numPr>
        <w:ind w:leftChars="0" w:left="709" w:hanging="578"/>
        <w:rPr>
          <w:rFonts w:ascii="ＭＳ Ｐゴシック" w:eastAsia="ＭＳ Ｐゴシック" w:hAnsi="ＭＳ Ｐゴシック"/>
          <w:color w:val="000000"/>
          <w:sz w:val="22"/>
        </w:rPr>
      </w:pPr>
      <w:r w:rsidRPr="001F7439">
        <w:rPr>
          <w:rFonts w:ascii="ＭＳ Ｐゴシック" w:eastAsia="ＭＳ Ｐゴシック" w:hAnsi="ＭＳ Ｐゴシック" w:hint="eastAsia"/>
          <w:color w:val="000000"/>
          <w:sz w:val="22"/>
        </w:rPr>
        <w:t>自己紹介の資料をプレゼンテーションソフトを使って作成（演習）</w:t>
      </w:r>
    </w:p>
    <w:p w14:paraId="098588A0" w14:textId="1893C78F" w:rsidR="00675B47" w:rsidRPr="001F7439" w:rsidRDefault="00CC17F6" w:rsidP="00FE4C95">
      <w:pPr>
        <w:pStyle w:val="a7"/>
        <w:numPr>
          <w:ilvl w:val="0"/>
          <w:numId w:val="7"/>
        </w:numPr>
        <w:ind w:leftChars="0" w:left="709" w:hanging="578"/>
        <w:rPr>
          <w:rFonts w:ascii="ＭＳ Ｐゴシック" w:eastAsia="ＭＳ Ｐゴシック" w:hAnsi="ＭＳ Ｐゴシック"/>
          <w:color w:val="000000"/>
          <w:sz w:val="22"/>
        </w:rPr>
      </w:pPr>
      <w:r w:rsidRPr="001F7439">
        <w:rPr>
          <w:rFonts w:ascii="ＭＳ Ｐゴシック" w:eastAsia="ＭＳ Ｐゴシック" w:hAnsi="ＭＳ Ｐゴシック" w:hint="eastAsia"/>
          <w:color w:val="000000"/>
          <w:sz w:val="22"/>
        </w:rPr>
        <w:t>場や相手に応じた伝え方の指導について[1][2]</w:t>
      </w:r>
      <w:r w:rsidR="00675B47" w:rsidRPr="001F7439">
        <w:rPr>
          <w:rFonts w:ascii="ＭＳ Ｐゴシック" w:eastAsia="ＭＳ Ｐゴシック" w:hAnsi="ＭＳ Ｐゴシック" w:hint="eastAsia"/>
          <w:color w:val="000000"/>
          <w:sz w:val="22"/>
        </w:rPr>
        <w:t>（講義）</w:t>
      </w:r>
    </w:p>
    <w:p w14:paraId="7382050A" w14:textId="11295FE0" w:rsidR="00CC17F6" w:rsidRPr="001F7439" w:rsidRDefault="00CC17F6" w:rsidP="00FE4C95">
      <w:pPr>
        <w:pStyle w:val="a7"/>
        <w:numPr>
          <w:ilvl w:val="0"/>
          <w:numId w:val="7"/>
        </w:numPr>
        <w:ind w:leftChars="0" w:left="709" w:hanging="578"/>
        <w:rPr>
          <w:rFonts w:ascii="ＭＳ Ｐゴシック" w:eastAsia="ＭＳ Ｐゴシック" w:hAnsi="ＭＳ Ｐゴシック"/>
          <w:b/>
          <w:color w:val="000000"/>
          <w:sz w:val="22"/>
        </w:rPr>
      </w:pPr>
      <w:r w:rsidRPr="001F7439">
        <w:rPr>
          <w:rFonts w:ascii="ＭＳ Ｐゴシック" w:eastAsia="ＭＳ Ｐゴシック" w:hAnsi="ＭＳ Ｐゴシック" w:hint="eastAsia"/>
          <w:color w:val="000000"/>
          <w:sz w:val="22"/>
        </w:rPr>
        <w:t>自己紹介の資料の修正（演習）</w:t>
      </w:r>
    </w:p>
    <w:p w14:paraId="4C1C66AD" w14:textId="22475A80" w:rsidR="00CC17F6" w:rsidRPr="001F7439" w:rsidRDefault="00CC17F6" w:rsidP="00FE4C95">
      <w:pPr>
        <w:pStyle w:val="a7"/>
        <w:numPr>
          <w:ilvl w:val="0"/>
          <w:numId w:val="7"/>
        </w:numPr>
        <w:ind w:leftChars="0" w:left="709" w:hanging="578"/>
        <w:rPr>
          <w:rFonts w:ascii="ＭＳ Ｐゴシック" w:eastAsia="ＭＳ Ｐゴシック" w:hAnsi="ＭＳ Ｐゴシック"/>
          <w:b/>
          <w:color w:val="000000"/>
          <w:sz w:val="22"/>
        </w:rPr>
      </w:pPr>
      <w:r w:rsidRPr="001F7439">
        <w:rPr>
          <w:rFonts w:ascii="ＭＳ Ｐゴシック" w:eastAsia="ＭＳ Ｐゴシック" w:hAnsi="ＭＳ Ｐゴシック" w:hint="eastAsia"/>
          <w:color w:val="000000"/>
          <w:sz w:val="22"/>
        </w:rPr>
        <w:t>場や相手に</w:t>
      </w:r>
      <w:bookmarkStart w:id="0" w:name="_GoBack"/>
      <w:bookmarkEnd w:id="0"/>
      <w:r w:rsidRPr="001F7439">
        <w:rPr>
          <w:rFonts w:ascii="ＭＳ Ｐゴシック" w:eastAsia="ＭＳ Ｐゴシック" w:hAnsi="ＭＳ Ｐゴシック" w:hint="eastAsia"/>
          <w:color w:val="000000"/>
          <w:sz w:val="22"/>
        </w:rPr>
        <w:t>応じた伝え方の指導について[3][4]</w:t>
      </w:r>
    </w:p>
    <w:p w14:paraId="4862967A" w14:textId="1832F860" w:rsidR="00A543AD" w:rsidRPr="001F7439" w:rsidRDefault="00CC17F6" w:rsidP="00FE4C95">
      <w:pPr>
        <w:pStyle w:val="a7"/>
        <w:numPr>
          <w:ilvl w:val="0"/>
          <w:numId w:val="7"/>
        </w:numPr>
        <w:ind w:leftChars="0" w:left="709" w:hanging="578"/>
        <w:rPr>
          <w:rFonts w:ascii="ＭＳ Ｐゴシック" w:eastAsia="ＭＳ Ｐゴシック" w:hAnsi="ＭＳ Ｐゴシック"/>
          <w:color w:val="000000"/>
          <w:sz w:val="22"/>
        </w:rPr>
      </w:pPr>
      <w:r w:rsidRPr="001F7439">
        <w:rPr>
          <w:rFonts w:ascii="ＭＳ Ｐゴシック" w:eastAsia="ＭＳ Ｐゴシック" w:hAnsi="ＭＳ Ｐゴシック" w:hint="eastAsia"/>
          <w:color w:val="000000"/>
          <w:sz w:val="22"/>
        </w:rPr>
        <w:t>自己紹介のプレゼンテーション（２人組）</w:t>
      </w:r>
      <w:r w:rsidR="00A543AD" w:rsidRPr="001F7439">
        <w:rPr>
          <w:rFonts w:ascii="ＭＳ Ｐゴシック" w:eastAsia="ＭＳ Ｐゴシック" w:hAnsi="ＭＳ Ｐゴシック" w:hint="eastAsia"/>
          <w:color w:val="000000"/>
          <w:sz w:val="22"/>
        </w:rPr>
        <w:t>（演習）</w:t>
      </w:r>
    </w:p>
    <w:p w14:paraId="4EB7A3B2" w14:textId="02565FCF" w:rsidR="00CC17F6" w:rsidRPr="001F7439" w:rsidRDefault="00CC17F6" w:rsidP="00FE4C95">
      <w:pPr>
        <w:pStyle w:val="a7"/>
        <w:numPr>
          <w:ilvl w:val="0"/>
          <w:numId w:val="7"/>
        </w:numPr>
        <w:ind w:leftChars="0" w:left="709" w:hanging="578"/>
        <w:rPr>
          <w:rFonts w:ascii="ＭＳ Ｐゴシック" w:eastAsia="ＭＳ Ｐゴシック" w:hAnsi="ＭＳ Ｐゴシック"/>
          <w:color w:val="000000"/>
          <w:sz w:val="22"/>
        </w:rPr>
      </w:pPr>
      <w:r w:rsidRPr="001F7439">
        <w:rPr>
          <w:rFonts w:ascii="ＭＳ Ｐゴシック" w:eastAsia="ＭＳ Ｐゴシック" w:hAnsi="ＭＳ Ｐゴシック" w:hint="eastAsia"/>
          <w:color w:val="000000"/>
          <w:sz w:val="22"/>
        </w:rPr>
        <w:t>プレゼンテーションの相互評価</w:t>
      </w:r>
    </w:p>
    <w:p w14:paraId="2649BD48" w14:textId="46A635E8" w:rsidR="00CC17F6" w:rsidRPr="001F7439" w:rsidRDefault="00FE4C95" w:rsidP="00FE4C95">
      <w:pPr>
        <w:pStyle w:val="a7"/>
        <w:numPr>
          <w:ilvl w:val="0"/>
          <w:numId w:val="7"/>
        </w:numPr>
        <w:ind w:leftChars="0" w:left="709"/>
        <w:rPr>
          <w:rFonts w:ascii="ＭＳ Ｐゴシック" w:eastAsia="ＭＳ Ｐゴシック" w:hAnsi="ＭＳ Ｐゴシック"/>
          <w:color w:val="000000"/>
          <w:sz w:val="22"/>
        </w:rPr>
      </w:pPr>
      <w:r w:rsidRPr="001F7439">
        <w:rPr>
          <w:rFonts w:ascii="ＭＳ Ｐゴシック" w:eastAsia="ＭＳ Ｐゴシック" w:hAnsi="ＭＳ Ｐゴシック"/>
          <w:noProof/>
          <w:sz w:val="22"/>
        </w:rPr>
        <w:drawing>
          <wp:anchor distT="0" distB="0" distL="114300" distR="114300" simplePos="0" relativeHeight="251602432" behindDoc="0" locked="0" layoutInCell="1" allowOverlap="1" wp14:anchorId="27D3F0CA" wp14:editId="374B264C">
            <wp:simplePos x="0" y="0"/>
            <wp:positionH relativeFrom="column">
              <wp:posOffset>4693285</wp:posOffset>
            </wp:positionH>
            <wp:positionV relativeFrom="paragraph">
              <wp:posOffset>6350</wp:posOffset>
            </wp:positionV>
            <wp:extent cx="1412240" cy="1058545"/>
            <wp:effectExtent l="0" t="0" r="0" b="825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58.JPG"/>
                    <pic:cNvPicPr/>
                  </pic:nvPicPr>
                  <pic:blipFill>
                    <a:blip r:embed="rId6">
                      <a:extLst>
                        <a:ext uri="{28A0092B-C50C-407E-A947-70E740481C1C}">
                          <a14:useLocalDpi xmlns:a14="http://schemas.microsoft.com/office/drawing/2010/main" val="0"/>
                        </a:ext>
                      </a:extLst>
                    </a:blip>
                    <a:stretch>
                      <a:fillRect/>
                    </a:stretch>
                  </pic:blipFill>
                  <pic:spPr>
                    <a:xfrm>
                      <a:off x="0" y="0"/>
                      <a:ext cx="1412240" cy="1058545"/>
                    </a:xfrm>
                    <a:prstGeom prst="rect">
                      <a:avLst/>
                    </a:prstGeom>
                  </pic:spPr>
                </pic:pic>
              </a:graphicData>
            </a:graphic>
            <wp14:sizeRelH relativeFrom="page">
              <wp14:pctWidth>0</wp14:pctWidth>
            </wp14:sizeRelH>
            <wp14:sizeRelV relativeFrom="page">
              <wp14:pctHeight>0</wp14:pctHeight>
            </wp14:sizeRelV>
          </wp:anchor>
        </w:drawing>
      </w:r>
      <w:r w:rsidR="00CC17F6" w:rsidRPr="001F7439">
        <w:rPr>
          <w:rFonts w:ascii="ＭＳ Ｐゴシック" w:eastAsia="ＭＳ Ｐゴシック" w:hAnsi="ＭＳ Ｐゴシック" w:hint="eastAsia"/>
          <w:color w:val="000000"/>
          <w:sz w:val="22"/>
        </w:rPr>
        <w:t>児童生徒がプレゼンテーションするときのチェックシートの作成</w:t>
      </w:r>
    </w:p>
    <w:p w14:paraId="218CE8D6" w14:textId="2FC79C5A" w:rsidR="00A543AD" w:rsidRPr="001F7439" w:rsidRDefault="00373800" w:rsidP="00FE4C95">
      <w:pPr>
        <w:pStyle w:val="a7"/>
        <w:numPr>
          <w:ilvl w:val="0"/>
          <w:numId w:val="7"/>
        </w:numPr>
        <w:ind w:leftChars="0" w:left="709"/>
        <w:rPr>
          <w:rFonts w:ascii="ＭＳ Ｐゴシック" w:eastAsia="ＭＳ Ｐゴシック" w:hAnsi="ＭＳ Ｐゴシック"/>
          <w:color w:val="000000"/>
          <w:sz w:val="22"/>
        </w:rPr>
      </w:pPr>
      <w:r w:rsidRPr="001F7439">
        <w:rPr>
          <w:rFonts w:ascii="ＭＳ Ｐゴシック" w:eastAsia="ＭＳ Ｐゴシック" w:hAnsi="ＭＳ Ｐゴシック" w:hint="eastAsia"/>
          <w:color w:val="000000"/>
          <w:sz w:val="22"/>
        </w:rPr>
        <w:t>作成したチェックシートの評価</w:t>
      </w:r>
    </w:p>
    <w:p w14:paraId="78D94513" w14:textId="202B7585" w:rsidR="00A543AD" w:rsidRPr="001F7439" w:rsidRDefault="002F2E4B" w:rsidP="001F7439">
      <w:pPr>
        <w:ind w:left="141" w:rightChars="1105" w:right="2652" w:hangingChars="64" w:hanging="141"/>
        <w:rPr>
          <w:rFonts w:ascii="ＭＳ Ｐゴシック" w:eastAsia="ＭＳ Ｐゴシック" w:hAnsi="ＭＳ Ｐゴシック"/>
          <w:sz w:val="22"/>
          <w:szCs w:val="22"/>
        </w:rPr>
      </w:pPr>
      <w:r w:rsidRPr="001F7439">
        <w:rPr>
          <w:rFonts w:ascii="ＭＳ Ｐゴシック" w:eastAsia="ＭＳ Ｐゴシック" w:hAnsi="ＭＳ Ｐゴシック"/>
          <w:sz w:val="22"/>
          <w:szCs w:val="22"/>
        </w:rPr>
        <w:drawing>
          <wp:anchor distT="0" distB="0" distL="114300" distR="114300" simplePos="0" relativeHeight="251633152" behindDoc="0" locked="0" layoutInCell="1" allowOverlap="1" wp14:anchorId="292B6658" wp14:editId="35CEE685">
            <wp:simplePos x="0" y="0"/>
            <wp:positionH relativeFrom="column">
              <wp:posOffset>4676775</wp:posOffset>
            </wp:positionH>
            <wp:positionV relativeFrom="paragraph">
              <wp:posOffset>584200</wp:posOffset>
            </wp:positionV>
            <wp:extent cx="1428750" cy="1071880"/>
            <wp:effectExtent l="0" t="0" r="0" b="0"/>
            <wp:wrapSquare wrapText="bothSides"/>
            <wp:docPr id="2" name="図 2" descr="Macintosh HD:Users:inabahirokazu:Documents:00_写真:2015-10-06下・東支部情報教育主任会:DSC0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nabahirokazu:Documents:00_写真:2015-10-06下・東支部情報教育主任会:DSC009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0718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E4C95" w:rsidRPr="001F7439">
        <w:rPr>
          <w:rFonts w:ascii="ＭＳ Ｐゴシック" w:eastAsia="ＭＳ Ｐゴシック" w:hAnsi="ＭＳ Ｐゴシック"/>
          <w:sz w:val="22"/>
          <w:szCs w:val="22"/>
        </w:rPr>
        <w:t>・「教育の情報化」や「学習指導要領における教育の情報化」の項目を入れることで，</w:t>
      </w:r>
      <w:r w:rsidRPr="001F7439">
        <w:rPr>
          <w:rFonts w:ascii="ＭＳ Ｐゴシック" w:eastAsia="ＭＳ Ｐゴシック" w:hAnsi="ＭＳ Ｐゴシック"/>
          <w:sz w:val="22"/>
          <w:szCs w:val="22"/>
        </w:rPr>
        <w:t>情報教育主任として，各校の</w:t>
      </w:r>
      <w:r w:rsidR="00FE4C95" w:rsidRPr="001F7439">
        <w:rPr>
          <w:rFonts w:ascii="ＭＳ Ｐゴシック" w:eastAsia="ＭＳ Ｐゴシック" w:hAnsi="ＭＳ Ｐゴシック"/>
          <w:sz w:val="22"/>
          <w:szCs w:val="22"/>
        </w:rPr>
        <w:t>情報教育を</w:t>
      </w:r>
      <w:r w:rsidRPr="001F7439">
        <w:rPr>
          <w:rFonts w:ascii="ＭＳ Ｐゴシック" w:eastAsia="ＭＳ Ｐゴシック" w:hAnsi="ＭＳ Ｐゴシック"/>
          <w:sz w:val="22"/>
          <w:szCs w:val="22"/>
        </w:rPr>
        <w:t>推進するための論拠を学ぶことができた。</w:t>
      </w:r>
    </w:p>
    <w:p w14:paraId="30F365D7" w14:textId="5C4DC806" w:rsidR="009F6C38" w:rsidRPr="001F7439" w:rsidRDefault="002F2E4B" w:rsidP="001F7439">
      <w:pPr>
        <w:ind w:left="141" w:rightChars="1105" w:right="2652" w:hangingChars="64" w:hanging="141"/>
        <w:rPr>
          <w:rFonts w:ascii="ＭＳ Ｐゴシック" w:eastAsia="ＭＳ Ｐゴシック" w:hAnsi="ＭＳ Ｐゴシック"/>
          <w:sz w:val="22"/>
          <w:szCs w:val="22"/>
        </w:rPr>
      </w:pPr>
      <w:r w:rsidRPr="001F7439">
        <w:rPr>
          <w:rFonts w:ascii="ＭＳ Ｐゴシック" w:eastAsia="ＭＳ Ｐゴシック" w:hAnsi="ＭＳ Ｐゴシック"/>
          <w:sz w:val="22"/>
          <w:szCs w:val="22"/>
        </w:rPr>
        <w:t>・指導のポイントを押さえた講義の後に演習や相互評価を行うことが，指導のポイントを実践敵な習得につながった。</w:t>
      </w:r>
    </w:p>
    <w:p w14:paraId="26265692" w14:textId="66164EA0" w:rsidR="009F6C38" w:rsidRPr="001F7439" w:rsidRDefault="00F00970" w:rsidP="001F7439">
      <w:pPr>
        <w:ind w:left="141" w:rightChars="1105" w:right="2652" w:hangingChars="64" w:hanging="141"/>
        <w:rPr>
          <w:rFonts w:asciiTheme="majorEastAsia" w:eastAsiaTheme="majorEastAsia" w:hAnsiTheme="majorEastAsia"/>
          <w:sz w:val="22"/>
          <w:szCs w:val="22"/>
        </w:rPr>
      </w:pPr>
      <w:r w:rsidRPr="001F7439">
        <w:rPr>
          <w:rFonts w:ascii="ＭＳ Ｐゴシック" w:eastAsia="ＭＳ Ｐゴシック" w:hAnsi="ＭＳ Ｐゴシック"/>
          <w:noProof/>
          <w:sz w:val="22"/>
          <w:szCs w:val="22"/>
        </w:rPr>
        <w:drawing>
          <wp:anchor distT="0" distB="0" distL="114300" distR="114300" simplePos="0" relativeHeight="251747840" behindDoc="0" locked="0" layoutInCell="1" allowOverlap="1" wp14:anchorId="67F942BB" wp14:editId="3C5D7550">
            <wp:simplePos x="0" y="0"/>
            <wp:positionH relativeFrom="column">
              <wp:posOffset>-9525</wp:posOffset>
            </wp:positionH>
            <wp:positionV relativeFrom="paragraph">
              <wp:posOffset>530225</wp:posOffset>
            </wp:positionV>
            <wp:extent cx="4547870" cy="2409825"/>
            <wp:effectExtent l="19050" t="19050" r="24130" b="28575"/>
            <wp:wrapSquare wrapText="bothSides"/>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7870" cy="2409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F7439">
        <w:rPr>
          <w:rFonts w:ascii="ＭＳ Ｐゴシック" w:eastAsia="ＭＳ Ｐゴシック" w:hAnsi="ＭＳ Ｐゴシック"/>
          <w:noProof/>
          <w:sz w:val="22"/>
          <w:szCs w:val="22"/>
        </w:rPr>
        <w:drawing>
          <wp:anchor distT="0" distB="0" distL="114300" distR="114300" simplePos="0" relativeHeight="251662848" behindDoc="0" locked="0" layoutInCell="1" allowOverlap="1" wp14:anchorId="75E120FF" wp14:editId="2D21B04B">
            <wp:simplePos x="0" y="0"/>
            <wp:positionH relativeFrom="column">
              <wp:posOffset>4676775</wp:posOffset>
            </wp:positionH>
            <wp:positionV relativeFrom="paragraph">
              <wp:posOffset>1524000</wp:posOffset>
            </wp:positionV>
            <wp:extent cx="1447800" cy="1085850"/>
            <wp:effectExtent l="0" t="0" r="0" b="0"/>
            <wp:wrapSquare wrapText="bothSides"/>
            <wp:docPr id="4" name="図 4" descr="Macintosh HD:Users:inabahirokazu:Documents:00_写真:2015-10-06下・東支部情報教育主任会:DSC0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nabahirokazu:Documents:00_写真:2015-10-06下・東支部情報教育主任会:DSC009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439">
        <w:rPr>
          <w:rFonts w:ascii="ＭＳ Ｐゴシック" w:eastAsia="ＭＳ Ｐゴシック" w:hAnsi="ＭＳ Ｐゴシック"/>
          <w:noProof/>
          <w:sz w:val="22"/>
          <w:szCs w:val="22"/>
        </w:rPr>
        <w:drawing>
          <wp:anchor distT="0" distB="0" distL="114300" distR="114300" simplePos="0" relativeHeight="251707904" behindDoc="0" locked="0" layoutInCell="1" allowOverlap="1" wp14:anchorId="464A298A" wp14:editId="00D346AA">
            <wp:simplePos x="0" y="0"/>
            <wp:positionH relativeFrom="column">
              <wp:posOffset>4695825</wp:posOffset>
            </wp:positionH>
            <wp:positionV relativeFrom="paragraph">
              <wp:posOffset>390525</wp:posOffset>
            </wp:positionV>
            <wp:extent cx="1428750" cy="1071880"/>
            <wp:effectExtent l="0" t="0" r="0" b="0"/>
            <wp:wrapSquare wrapText="bothSides"/>
            <wp:docPr id="5" name="図 5" descr="Macintosh HD:Users:inabahirokazu:Documents:00_写真:2015-10-06下・東支部情報教育主任会:DSC0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nabahirokazu:Documents:00_写真:2015-10-06下・東支部情報教育主任会:DSC0096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E4B" w:rsidRPr="001F7439">
        <w:rPr>
          <w:rFonts w:ascii="ＭＳ Ｐゴシック" w:eastAsia="ＭＳ Ｐゴシック" w:hAnsi="ＭＳ Ｐゴシック"/>
          <w:sz w:val="22"/>
          <w:szCs w:val="22"/>
        </w:rPr>
        <w:t>・</w:t>
      </w:r>
      <w:r w:rsidRPr="001F7439">
        <w:rPr>
          <w:rFonts w:ascii="ＭＳ Ｐゴシック" w:eastAsia="ＭＳ Ｐゴシック" w:hAnsi="ＭＳ Ｐゴシック"/>
          <w:sz w:val="22"/>
          <w:szCs w:val="22"/>
        </w:rPr>
        <w:t>ペアでの演習</w:t>
      </w:r>
      <w:r w:rsidR="002F2E4B" w:rsidRPr="001F7439">
        <w:rPr>
          <w:rFonts w:ascii="ＭＳ Ｐゴシック" w:eastAsia="ＭＳ Ｐゴシック" w:hAnsi="ＭＳ Ｐゴシック"/>
          <w:sz w:val="22"/>
          <w:szCs w:val="22"/>
        </w:rPr>
        <w:t>が</w:t>
      </w:r>
      <w:r w:rsidRPr="001F7439">
        <w:rPr>
          <w:rFonts w:ascii="ＭＳ Ｐゴシック" w:eastAsia="ＭＳ Ｐゴシック" w:hAnsi="ＭＳ Ｐゴシック"/>
          <w:sz w:val="22"/>
          <w:szCs w:val="22"/>
        </w:rPr>
        <w:t>研修意欲を高め</w:t>
      </w:r>
      <w:r w:rsidR="002F2E4B" w:rsidRPr="001F7439">
        <w:rPr>
          <w:rFonts w:ascii="ＭＳ Ｐゴシック" w:eastAsia="ＭＳ Ｐゴシック" w:hAnsi="ＭＳ Ｐゴシック"/>
          <w:sz w:val="22"/>
          <w:szCs w:val="22"/>
        </w:rPr>
        <w:t>お互いの</w:t>
      </w:r>
      <w:r w:rsidRPr="001F7439">
        <w:rPr>
          <w:rFonts w:ascii="ＭＳ Ｐゴシック" w:eastAsia="ＭＳ Ｐゴシック" w:hAnsi="ＭＳ Ｐゴシック"/>
          <w:sz w:val="22"/>
          <w:szCs w:val="22"/>
        </w:rPr>
        <w:t>工夫や良さを学び合うことができた。</w:t>
      </w:r>
    </w:p>
    <w:sectPr w:rsidR="009F6C38" w:rsidRPr="001F7439" w:rsidSect="009F6C38">
      <w:pgSz w:w="11900" w:h="16840"/>
      <w:pgMar w:top="1440" w:right="1080" w:bottom="1440" w:left="108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panose1 w:val="020B06090702050802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00000001" w:usb1="08070000" w:usb2="00000010" w:usb3="00000000" w:csb0="00020000" w:csb1="00000000"/>
  </w:font>
  <w:font w:name="Osaka">
    <w:panose1 w:val="020B0600000000000000"/>
    <w:charset w:val="4E"/>
    <w:family w:val="auto"/>
    <w:pitch w:val="variable"/>
    <w:sig w:usb0="00000001" w:usb1="08070000" w:usb2="00000010" w:usb3="00000000" w:csb0="00020000" w:csb1="00000000"/>
  </w:font>
  <w:font w:name="ＭＳ Ｐゴシック">
    <w:panose1 w:val="020B0600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5B5C"/>
    <w:multiLevelType w:val="hybridMultilevel"/>
    <w:tmpl w:val="4040418A"/>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09331ADE"/>
    <w:multiLevelType w:val="hybridMultilevel"/>
    <w:tmpl w:val="FCC4A394"/>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3CCD48A3"/>
    <w:multiLevelType w:val="hybridMultilevel"/>
    <w:tmpl w:val="497EC026"/>
    <w:lvl w:ilvl="0" w:tplc="CDF6F344">
      <w:start w:val="1"/>
      <w:numFmt w:val="decimalFullWidth"/>
      <w:lvlText w:val="%1．"/>
      <w:lvlJc w:val="left"/>
      <w:pPr>
        <w:ind w:left="720" w:hanging="720"/>
      </w:pPr>
      <w:rPr>
        <w:rFonts w:asciiTheme="majorEastAsia" w:eastAsiaTheme="majorEastAsia" w:hAnsiTheme="majorEastAsia"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3D720BB1"/>
    <w:multiLevelType w:val="hybridMultilevel"/>
    <w:tmpl w:val="3F785D5C"/>
    <w:lvl w:ilvl="0" w:tplc="F8E4D808">
      <w:start w:val="1"/>
      <w:numFmt w:val="decimalFullWidth"/>
      <w:lvlText w:val="%1．"/>
      <w:lvlJc w:val="left"/>
      <w:pPr>
        <w:ind w:left="4308" w:hanging="480"/>
      </w:pPr>
      <w:rPr>
        <w:rFonts w:asciiTheme="majorEastAsia" w:eastAsiaTheme="majorEastAsia" w:hAnsiTheme="majorEastAsia" w:hint="eastAsia"/>
        <w:color w:val="auto"/>
      </w:rPr>
    </w:lvl>
    <w:lvl w:ilvl="1" w:tplc="04090017" w:tentative="1">
      <w:start w:val="1"/>
      <w:numFmt w:val="aiueoFullWidth"/>
      <w:lvlText w:val="(%2)"/>
      <w:lvlJc w:val="left"/>
      <w:pPr>
        <w:ind w:left="4788" w:hanging="480"/>
      </w:pPr>
    </w:lvl>
    <w:lvl w:ilvl="2" w:tplc="04090011" w:tentative="1">
      <w:start w:val="1"/>
      <w:numFmt w:val="decimalEnclosedCircle"/>
      <w:lvlText w:val="%3"/>
      <w:lvlJc w:val="left"/>
      <w:pPr>
        <w:ind w:left="5268" w:hanging="480"/>
      </w:pPr>
    </w:lvl>
    <w:lvl w:ilvl="3" w:tplc="0409000F" w:tentative="1">
      <w:start w:val="1"/>
      <w:numFmt w:val="decimal"/>
      <w:lvlText w:val="%4."/>
      <w:lvlJc w:val="left"/>
      <w:pPr>
        <w:ind w:left="5748" w:hanging="480"/>
      </w:pPr>
    </w:lvl>
    <w:lvl w:ilvl="4" w:tplc="04090017" w:tentative="1">
      <w:start w:val="1"/>
      <w:numFmt w:val="aiueoFullWidth"/>
      <w:lvlText w:val="(%5)"/>
      <w:lvlJc w:val="left"/>
      <w:pPr>
        <w:ind w:left="6228" w:hanging="480"/>
      </w:pPr>
    </w:lvl>
    <w:lvl w:ilvl="5" w:tplc="04090011" w:tentative="1">
      <w:start w:val="1"/>
      <w:numFmt w:val="decimalEnclosedCircle"/>
      <w:lvlText w:val="%6"/>
      <w:lvlJc w:val="left"/>
      <w:pPr>
        <w:ind w:left="6708" w:hanging="480"/>
      </w:pPr>
    </w:lvl>
    <w:lvl w:ilvl="6" w:tplc="0409000F" w:tentative="1">
      <w:start w:val="1"/>
      <w:numFmt w:val="decimal"/>
      <w:lvlText w:val="%7."/>
      <w:lvlJc w:val="left"/>
      <w:pPr>
        <w:ind w:left="7188" w:hanging="480"/>
      </w:pPr>
    </w:lvl>
    <w:lvl w:ilvl="7" w:tplc="04090017" w:tentative="1">
      <w:start w:val="1"/>
      <w:numFmt w:val="aiueoFullWidth"/>
      <w:lvlText w:val="(%8)"/>
      <w:lvlJc w:val="left"/>
      <w:pPr>
        <w:ind w:left="7668" w:hanging="480"/>
      </w:pPr>
    </w:lvl>
    <w:lvl w:ilvl="8" w:tplc="04090011" w:tentative="1">
      <w:start w:val="1"/>
      <w:numFmt w:val="decimalEnclosedCircle"/>
      <w:lvlText w:val="%9"/>
      <w:lvlJc w:val="left"/>
      <w:pPr>
        <w:ind w:left="8148" w:hanging="480"/>
      </w:pPr>
    </w:lvl>
  </w:abstractNum>
  <w:abstractNum w:abstractNumId="4">
    <w:nsid w:val="3F001AC4"/>
    <w:multiLevelType w:val="hybridMultilevel"/>
    <w:tmpl w:val="3202C472"/>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5E6108AB"/>
    <w:multiLevelType w:val="hybridMultilevel"/>
    <w:tmpl w:val="B5C25D42"/>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7AFF514F"/>
    <w:multiLevelType w:val="hybridMultilevel"/>
    <w:tmpl w:val="84F41F8E"/>
    <w:lvl w:ilvl="0" w:tplc="3790FB52">
      <w:start w:val="1"/>
      <w:numFmt w:val="decimalFullWidth"/>
      <w:lvlText w:val="%1．"/>
      <w:lvlJc w:val="left"/>
      <w:pPr>
        <w:ind w:left="720" w:hanging="720"/>
      </w:pPr>
      <w:rPr>
        <w:rFonts w:asciiTheme="majorEastAsia" w:eastAsiaTheme="majorEastAsia" w:hAnsiTheme="majorEastAsia" w:hint="eastAsia"/>
        <w:b w:val="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3"/>
  </w:num>
  <w:num w:numId="2">
    <w:abstractNumId w:val="1"/>
  </w:num>
  <w:num w:numId="3">
    <w:abstractNumId w:val="4"/>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C38"/>
    <w:rsid w:val="001F7439"/>
    <w:rsid w:val="002F2E4B"/>
    <w:rsid w:val="00373800"/>
    <w:rsid w:val="00675B47"/>
    <w:rsid w:val="006E7825"/>
    <w:rsid w:val="009A2AFF"/>
    <w:rsid w:val="009F6C38"/>
    <w:rsid w:val="00A543AD"/>
    <w:rsid w:val="00CC17F6"/>
    <w:rsid w:val="00CF6E02"/>
    <w:rsid w:val="00D365C3"/>
    <w:rsid w:val="00F00970"/>
    <w:rsid w:val="00FE4C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0A6B6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6C38"/>
    <w:rPr>
      <w:rFonts w:ascii="ヒラギノ角ゴ ProN W3" w:eastAsia="ヒラギノ角ゴ ProN W3"/>
      <w:sz w:val="18"/>
      <w:szCs w:val="18"/>
    </w:rPr>
  </w:style>
  <w:style w:type="character" w:customStyle="1" w:styleId="a4">
    <w:name w:val="吹き出し (文字)"/>
    <w:basedOn w:val="a0"/>
    <w:link w:val="a3"/>
    <w:uiPriority w:val="99"/>
    <w:semiHidden/>
    <w:rsid w:val="009F6C38"/>
    <w:rPr>
      <w:rFonts w:ascii="ヒラギノ角ゴ ProN W3" w:eastAsia="ヒラギノ角ゴ ProN W3"/>
      <w:sz w:val="18"/>
      <w:szCs w:val="18"/>
    </w:rPr>
  </w:style>
  <w:style w:type="paragraph" w:styleId="a5">
    <w:name w:val="Date"/>
    <w:basedOn w:val="a"/>
    <w:next w:val="a"/>
    <w:link w:val="a6"/>
    <w:uiPriority w:val="99"/>
    <w:unhideWhenUsed/>
    <w:rsid w:val="009F6C38"/>
    <w:rPr>
      <w:rFonts w:ascii="Osaka" w:eastAsia="Osaka"/>
      <w:color w:val="000000"/>
    </w:rPr>
  </w:style>
  <w:style w:type="character" w:customStyle="1" w:styleId="a6">
    <w:name w:val="日付 (文字)"/>
    <w:basedOn w:val="a0"/>
    <w:link w:val="a5"/>
    <w:uiPriority w:val="99"/>
    <w:rsid w:val="009F6C38"/>
    <w:rPr>
      <w:rFonts w:ascii="Osaka" w:eastAsia="Osaka"/>
      <w:color w:val="000000"/>
    </w:rPr>
  </w:style>
  <w:style w:type="paragraph" w:styleId="a7">
    <w:name w:val="List Paragraph"/>
    <w:basedOn w:val="a"/>
    <w:uiPriority w:val="34"/>
    <w:qFormat/>
    <w:rsid w:val="00675B47"/>
    <w:pPr>
      <w:ind w:leftChars="400" w:left="9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6C38"/>
    <w:rPr>
      <w:rFonts w:ascii="ヒラギノ角ゴ ProN W3" w:eastAsia="ヒラギノ角ゴ ProN W3"/>
      <w:sz w:val="18"/>
      <w:szCs w:val="18"/>
    </w:rPr>
  </w:style>
  <w:style w:type="character" w:customStyle="1" w:styleId="a4">
    <w:name w:val="吹き出し (文字)"/>
    <w:basedOn w:val="a0"/>
    <w:link w:val="a3"/>
    <w:uiPriority w:val="99"/>
    <w:semiHidden/>
    <w:rsid w:val="009F6C38"/>
    <w:rPr>
      <w:rFonts w:ascii="ヒラギノ角ゴ ProN W3" w:eastAsia="ヒラギノ角ゴ ProN W3"/>
      <w:sz w:val="18"/>
      <w:szCs w:val="18"/>
    </w:rPr>
  </w:style>
  <w:style w:type="paragraph" w:styleId="a5">
    <w:name w:val="Date"/>
    <w:basedOn w:val="a"/>
    <w:next w:val="a"/>
    <w:link w:val="a6"/>
    <w:uiPriority w:val="99"/>
    <w:unhideWhenUsed/>
    <w:rsid w:val="009F6C38"/>
    <w:rPr>
      <w:rFonts w:ascii="Osaka" w:eastAsia="Osaka"/>
      <w:color w:val="000000"/>
    </w:rPr>
  </w:style>
  <w:style w:type="character" w:customStyle="1" w:styleId="a6">
    <w:name w:val="日付 (文字)"/>
    <w:basedOn w:val="a0"/>
    <w:link w:val="a5"/>
    <w:uiPriority w:val="99"/>
    <w:rsid w:val="009F6C38"/>
    <w:rPr>
      <w:rFonts w:ascii="Osaka" w:eastAsia="Osaka"/>
      <w:color w:val="000000"/>
    </w:rPr>
  </w:style>
  <w:style w:type="paragraph" w:styleId="a7">
    <w:name w:val="List Paragraph"/>
    <w:basedOn w:val="a"/>
    <w:uiPriority w:val="34"/>
    <w:qFormat/>
    <w:rsid w:val="00675B47"/>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82</Words>
  <Characters>470</Characters>
  <Application>Microsoft Macintosh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稲葉 弘和</dc:creator>
  <cp:keywords/>
  <dc:description/>
  <cp:lastModifiedBy>稲葉 弘和</cp:lastModifiedBy>
  <cp:revision>7</cp:revision>
  <dcterms:created xsi:type="dcterms:W3CDTF">2015-10-16T07:19:00Z</dcterms:created>
  <dcterms:modified xsi:type="dcterms:W3CDTF">2016-01-31T05:15:00Z</dcterms:modified>
</cp:coreProperties>
</file>